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A97" w:rsidRDefault="0006058C" w:rsidP="0006058C">
      <w:pPr>
        <w:jc w:val="both"/>
      </w:pPr>
      <w:proofErr w:type="gramStart"/>
      <w:r w:rsidRPr="0006058C">
        <w:rPr>
          <w:sz w:val="28"/>
          <w:szCs w:val="28"/>
        </w:rPr>
        <w:t>12 ноября 2025</w:t>
      </w:r>
      <w:r>
        <w:rPr>
          <w:sz w:val="28"/>
          <w:szCs w:val="28"/>
        </w:rPr>
        <w:t>г</w:t>
      </w:r>
      <w:r w:rsidR="00EA3BF8" w:rsidRPr="00EA3BF8">
        <w:rPr>
          <w:sz w:val="28"/>
          <w:szCs w:val="28"/>
        </w:rPr>
        <w:t>.</w:t>
      </w:r>
      <w:r w:rsidR="00EA3BF8">
        <w:rPr>
          <w:color w:val="121212"/>
          <w:sz w:val="28"/>
          <w:szCs w:val="28"/>
          <w:shd w:val="clear" w:color="auto" w:fill="FFFFFF"/>
        </w:rPr>
        <w:t xml:space="preserve"> состоялось заседание </w:t>
      </w:r>
      <w:r w:rsidR="00EA3BF8" w:rsidRPr="003F78DB">
        <w:rPr>
          <w:sz w:val="28"/>
          <w:szCs w:val="28"/>
        </w:rPr>
        <w:t xml:space="preserve">комиссии </w:t>
      </w:r>
      <w:r w:rsidR="00EA3BF8">
        <w:rPr>
          <w:sz w:val="28"/>
          <w:szCs w:val="28"/>
        </w:rPr>
        <w:t>по</w:t>
      </w:r>
      <w:r w:rsidR="00EA3BF8">
        <w:rPr>
          <w:bCs/>
          <w:color w:val="000000"/>
          <w:spacing w:val="-1"/>
          <w:sz w:val="28"/>
          <w:szCs w:val="28"/>
        </w:rPr>
        <w:t xml:space="preserve"> предупреждению, пресечению и учету самовольного строительства на территории </w:t>
      </w:r>
      <w:r w:rsidR="00EA3BF8" w:rsidRPr="001466DF">
        <w:rPr>
          <w:bCs/>
          <w:color w:val="000000"/>
          <w:spacing w:val="-1"/>
          <w:sz w:val="28"/>
          <w:szCs w:val="28"/>
        </w:rPr>
        <w:t xml:space="preserve">муниципального образования </w:t>
      </w:r>
      <w:proofErr w:type="spellStart"/>
      <w:r w:rsidR="00EA3BF8" w:rsidRPr="001466DF">
        <w:rPr>
          <w:bCs/>
          <w:color w:val="000000"/>
          <w:spacing w:val="-1"/>
          <w:sz w:val="28"/>
          <w:szCs w:val="28"/>
        </w:rPr>
        <w:t>Гулькевичский</w:t>
      </w:r>
      <w:proofErr w:type="spellEnd"/>
      <w:r w:rsidR="00EA3BF8" w:rsidRPr="001466DF">
        <w:rPr>
          <w:bCs/>
          <w:color w:val="000000"/>
          <w:spacing w:val="-1"/>
          <w:sz w:val="28"/>
          <w:szCs w:val="28"/>
        </w:rPr>
        <w:t xml:space="preserve"> район</w:t>
      </w:r>
      <w:r w:rsidR="00EA3BF8">
        <w:rPr>
          <w:color w:val="121212"/>
          <w:sz w:val="28"/>
          <w:szCs w:val="28"/>
          <w:shd w:val="clear" w:color="auto" w:fill="FFFFFF"/>
        </w:rPr>
        <w:t>, на котором был рассмотрен вопрос</w:t>
      </w:r>
      <w:r w:rsidR="00EA3BF8" w:rsidRPr="00EA3BF8">
        <w:rPr>
          <w:sz w:val="28"/>
          <w:szCs w:val="28"/>
        </w:rPr>
        <w:t xml:space="preserve"> </w:t>
      </w:r>
      <w:r w:rsidR="00EA3BF8" w:rsidRPr="00DA14C6">
        <w:rPr>
          <w:sz w:val="28"/>
          <w:szCs w:val="28"/>
        </w:rPr>
        <w:t xml:space="preserve">рассмотрение уведомления о выявлении самовольной постройки на земельном участке </w:t>
      </w:r>
      <w:r>
        <w:rPr>
          <w:sz w:val="28"/>
          <w:szCs w:val="28"/>
        </w:rPr>
        <w:t xml:space="preserve">пос. Гирей, ул. Ленина, 107А, </w:t>
      </w:r>
      <w:r w:rsidR="00EA3BF8" w:rsidRPr="00DA14C6">
        <w:rPr>
          <w:sz w:val="28"/>
          <w:szCs w:val="28"/>
        </w:rPr>
        <w:t>направленное департаментом по надзору в строительной сфере Краснодарского края</w:t>
      </w:r>
      <w:r w:rsidR="00EA3BF8">
        <w:rPr>
          <w:sz w:val="28"/>
          <w:szCs w:val="28"/>
        </w:rPr>
        <w:t>,</w:t>
      </w:r>
      <w:r w:rsidR="00EA3BF8">
        <w:rPr>
          <w:rFonts w:ascii="Calibri" w:hAnsi="Calibri" w:cs="Calibri"/>
          <w:color w:val="121212"/>
          <w:shd w:val="clear" w:color="auto" w:fill="FFFFFF"/>
        </w:rPr>
        <w:t> </w:t>
      </w:r>
      <w:r w:rsidR="00EA3BF8">
        <w:rPr>
          <w:color w:val="121212"/>
          <w:sz w:val="28"/>
          <w:szCs w:val="28"/>
          <w:shd w:val="clear" w:color="auto" w:fill="FFFFFF"/>
        </w:rPr>
        <w:t xml:space="preserve">в отношении которого принято коллегиальное решение в соответствии с </w:t>
      </w:r>
      <w:r>
        <w:rPr>
          <w:bCs/>
          <w:color w:val="000000"/>
          <w:spacing w:val="-1"/>
          <w:sz w:val="28"/>
          <w:szCs w:val="28"/>
        </w:rPr>
        <w:t>в соответствии с частью</w:t>
      </w:r>
      <w:proofErr w:type="gramEnd"/>
      <w:r>
        <w:rPr>
          <w:bCs/>
          <w:color w:val="000000"/>
          <w:spacing w:val="-1"/>
          <w:sz w:val="28"/>
          <w:szCs w:val="28"/>
        </w:rPr>
        <w:t xml:space="preserve"> 2 статьи 55.32 Градостроительного кодекса </w:t>
      </w:r>
      <w:r w:rsidR="00EA3BF8">
        <w:rPr>
          <w:bCs/>
          <w:color w:val="000000"/>
          <w:spacing w:val="-1"/>
          <w:sz w:val="28"/>
          <w:szCs w:val="28"/>
        </w:rPr>
        <w:t>Российской Федерации</w:t>
      </w:r>
      <w:r>
        <w:rPr>
          <w:bCs/>
          <w:color w:val="000000"/>
          <w:spacing w:val="-1"/>
          <w:sz w:val="28"/>
          <w:szCs w:val="28"/>
        </w:rPr>
        <w:t>.</w:t>
      </w:r>
    </w:p>
    <w:p w:rsidR="00245A97" w:rsidRPr="00245A97" w:rsidRDefault="00245A97" w:rsidP="00245A97"/>
    <w:p w:rsidR="00245A97" w:rsidRPr="00245A97" w:rsidRDefault="00245A97" w:rsidP="00245A97"/>
    <w:p w:rsidR="00245A97" w:rsidRDefault="00245A97" w:rsidP="00245A97"/>
    <w:p w:rsidR="003701BC" w:rsidRPr="00245A97" w:rsidRDefault="00245A97" w:rsidP="00245A97">
      <w:pPr>
        <w:tabs>
          <w:tab w:val="left" w:pos="915"/>
        </w:tabs>
      </w:pPr>
      <w:r>
        <w:tab/>
      </w:r>
    </w:p>
    <w:sectPr w:rsidR="003701BC" w:rsidRPr="00245A97" w:rsidSect="002061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A3BF8"/>
    <w:rsid w:val="0006058C"/>
    <w:rsid w:val="002061D6"/>
    <w:rsid w:val="00245A97"/>
    <w:rsid w:val="003701BC"/>
    <w:rsid w:val="007711F0"/>
    <w:rsid w:val="00EA3B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1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</Words>
  <Characters>475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2026-01-27T08:27:00Z</dcterms:created>
  <dcterms:modified xsi:type="dcterms:W3CDTF">2026-01-27T08:34:00Z</dcterms:modified>
</cp:coreProperties>
</file>