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D314E5" w:rsidRDefault="003F2603" w:rsidP="0072015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720152">
        <w:rPr>
          <w:rFonts w:ascii="Times New Roman" w:hAnsi="Times New Roman" w:cs="Times New Roman"/>
          <w:sz w:val="28"/>
          <w:szCs w:val="28"/>
        </w:rPr>
        <w:t>3</w:t>
      </w:r>
    </w:p>
    <w:p w:rsidR="00D314E5" w:rsidRPr="00D314E5" w:rsidRDefault="00D314E5" w:rsidP="0072015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F2603">
        <w:rPr>
          <w:rFonts w:ascii="Times New Roman" w:hAnsi="Times New Roman" w:cs="Times New Roman"/>
          <w:sz w:val="28"/>
          <w:szCs w:val="28"/>
        </w:rPr>
        <w:t>42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E02F25">
        <w:rPr>
          <w:rFonts w:ascii="Times New Roman" w:hAnsi="Times New Roman" w:cs="Times New Roman"/>
          <w:sz w:val="28"/>
          <w:szCs w:val="28"/>
        </w:rPr>
        <w:t>4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314E5" w:rsidRPr="00D314E5" w:rsidRDefault="00D314E5" w:rsidP="0072015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D314E5" w:rsidRPr="00D314E5" w:rsidRDefault="00D314E5" w:rsidP="0072015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D314E5" w:rsidRPr="00D314E5" w:rsidRDefault="00B67E31" w:rsidP="0072015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02F25">
        <w:rPr>
          <w:rFonts w:ascii="Times New Roman" w:hAnsi="Times New Roman" w:cs="Times New Roman"/>
          <w:sz w:val="28"/>
          <w:szCs w:val="28"/>
        </w:rPr>
        <w:t xml:space="preserve"> </w:t>
      </w:r>
      <w:r w:rsidR="003F2603">
        <w:rPr>
          <w:rFonts w:ascii="Times New Roman" w:hAnsi="Times New Roman" w:cs="Times New Roman"/>
          <w:sz w:val="28"/>
          <w:szCs w:val="28"/>
        </w:rPr>
        <w:t>21.12.2022 г.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3F2603">
        <w:rPr>
          <w:rFonts w:ascii="Times New Roman" w:hAnsi="Times New Roman" w:cs="Times New Roman"/>
          <w:sz w:val="28"/>
          <w:szCs w:val="28"/>
        </w:rPr>
        <w:t>1</w:t>
      </w: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D51" w:rsidRDefault="003B2D82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Нормативы распределе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FD1D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 xml:space="preserve">в бюджет Гирейского городского </w:t>
      </w:r>
    </w:p>
    <w:p w:rsidR="00FD1D51" w:rsidRDefault="00D314E5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4E5">
        <w:rPr>
          <w:rFonts w:ascii="Times New Roman" w:eastAsia="Calibri" w:hAnsi="Times New Roman" w:cs="Times New Roman"/>
          <w:sz w:val="28"/>
          <w:szCs w:val="28"/>
        </w:rPr>
        <w:t>поселения  Гулькевичского района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B2D82">
        <w:rPr>
          <w:rFonts w:ascii="Times New Roman" w:eastAsia="Calibri" w:hAnsi="Times New Roman" w:cs="Times New Roman"/>
          <w:sz w:val="28"/>
          <w:szCs w:val="28"/>
        </w:rPr>
        <w:t>2</w:t>
      </w:r>
      <w:r w:rsidR="00661E92">
        <w:rPr>
          <w:rFonts w:ascii="Times New Roman" w:eastAsia="Calibri" w:hAnsi="Times New Roman" w:cs="Times New Roman"/>
          <w:sz w:val="28"/>
          <w:szCs w:val="28"/>
        </w:rPr>
        <w:t>3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61E92" w:rsidRDefault="00661E92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706"/>
        <w:gridCol w:w="1524"/>
      </w:tblGrid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Норматив, %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11301995 1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000 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11302065 13 0000 130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11302995 13 0000 130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5827C9" w:rsidRPr="00FD1D51" w:rsidTr="00BF19E5">
        <w:tc>
          <w:tcPr>
            <w:tcW w:w="3369" w:type="dxa"/>
            <w:shd w:val="clear" w:color="auto" w:fill="auto"/>
          </w:tcPr>
          <w:p w:rsidR="005827C9" w:rsidRPr="005827C9" w:rsidRDefault="005827C9" w:rsidP="00A300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116 10123 01 0131 140</w:t>
            </w:r>
          </w:p>
        </w:tc>
        <w:tc>
          <w:tcPr>
            <w:tcW w:w="4706" w:type="dxa"/>
            <w:shd w:val="clear" w:color="auto" w:fill="auto"/>
          </w:tcPr>
          <w:p w:rsidR="005827C9" w:rsidRPr="005827C9" w:rsidRDefault="005827C9" w:rsidP="005827C9">
            <w:pPr>
              <w:tabs>
                <w:tab w:val="left" w:pos="990"/>
              </w:tabs>
              <w:ind w:left="-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24" w:type="dxa"/>
            <w:shd w:val="clear" w:color="auto" w:fill="auto"/>
          </w:tcPr>
          <w:p w:rsidR="005827C9" w:rsidRPr="00FD1D51" w:rsidRDefault="005827C9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765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11701050 13 0000 180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городских </w:t>
            </w: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1170505 13 0000 180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57C32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B8310C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7C32">
        <w:rPr>
          <w:rFonts w:ascii="Times New Roman" w:hAnsi="Times New Roman" w:cs="Times New Roman"/>
          <w:sz w:val="28"/>
          <w:szCs w:val="28"/>
        </w:rPr>
        <w:t>улькевичского района</w:t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D1D51">
        <w:rPr>
          <w:rFonts w:ascii="Times New Roman" w:hAnsi="Times New Roman" w:cs="Times New Roman"/>
          <w:sz w:val="28"/>
          <w:szCs w:val="28"/>
        </w:rPr>
        <w:t xml:space="preserve">                  Л.В. Королева</w:t>
      </w:r>
    </w:p>
    <w:sectPr w:rsidR="00B8310C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342E6"/>
    <w:rsid w:val="00384C64"/>
    <w:rsid w:val="00395957"/>
    <w:rsid w:val="003B2D82"/>
    <w:rsid w:val="003D1701"/>
    <w:rsid w:val="003D63CD"/>
    <w:rsid w:val="003F0E3D"/>
    <w:rsid w:val="003F2603"/>
    <w:rsid w:val="004158ED"/>
    <w:rsid w:val="00433955"/>
    <w:rsid w:val="004653A2"/>
    <w:rsid w:val="0048476B"/>
    <w:rsid w:val="004E719F"/>
    <w:rsid w:val="004F367C"/>
    <w:rsid w:val="005259F9"/>
    <w:rsid w:val="00547371"/>
    <w:rsid w:val="005827C9"/>
    <w:rsid w:val="00610E4C"/>
    <w:rsid w:val="0061166F"/>
    <w:rsid w:val="00622F52"/>
    <w:rsid w:val="00627225"/>
    <w:rsid w:val="006416CB"/>
    <w:rsid w:val="00654AFD"/>
    <w:rsid w:val="00661E92"/>
    <w:rsid w:val="0066769D"/>
    <w:rsid w:val="00670D2E"/>
    <w:rsid w:val="0069570B"/>
    <w:rsid w:val="00695CDF"/>
    <w:rsid w:val="007179F6"/>
    <w:rsid w:val="00720152"/>
    <w:rsid w:val="007224CF"/>
    <w:rsid w:val="00765F34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67E31"/>
    <w:rsid w:val="00B8310C"/>
    <w:rsid w:val="00B84709"/>
    <w:rsid w:val="00B85DCF"/>
    <w:rsid w:val="00BE0D13"/>
    <w:rsid w:val="00BF19E5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7C32"/>
    <w:rsid w:val="00E02F25"/>
    <w:rsid w:val="00E37534"/>
    <w:rsid w:val="00E721CF"/>
    <w:rsid w:val="00EA07BC"/>
    <w:rsid w:val="00EF125B"/>
    <w:rsid w:val="00F4797C"/>
    <w:rsid w:val="00F53DA1"/>
    <w:rsid w:val="00FA0E31"/>
    <w:rsid w:val="00FB04F0"/>
    <w:rsid w:val="00FC2A01"/>
    <w:rsid w:val="00FD1D5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5737-DEFF-43C2-AA3F-E24927EB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2022-12-28T10:13:00Z</cp:lastPrinted>
  <dcterms:created xsi:type="dcterms:W3CDTF">2022-11-14T12:40:00Z</dcterms:created>
  <dcterms:modified xsi:type="dcterms:W3CDTF">2022-12-28T10:13:00Z</dcterms:modified>
</cp:coreProperties>
</file>