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561975"/>
            <wp:effectExtent l="0" t="0" r="9525" b="9525"/>
            <wp:docPr id="2" name="Рисунок 2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48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48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4837" w:rsidRPr="007D1A65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7D1A6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1B4837" w:rsidRPr="001B4837" w:rsidRDefault="007D1A65" w:rsidP="007D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41 </w:t>
      </w:r>
      <w:r w:rsidR="00FB4E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сессии  </w:t>
      </w:r>
      <w:r w:rsidR="00FB4E6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IV</w:t>
      </w:r>
      <w:r w:rsidR="00FB4E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4837" w:rsidRPr="001B48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</w:t>
      </w:r>
    </w:p>
    <w:p w:rsidR="001B4837" w:rsidRPr="001B4837" w:rsidRDefault="001B4837" w:rsidP="001B48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4837" w:rsidRPr="00FB4E68" w:rsidRDefault="001B4837" w:rsidP="001B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FB4E68" w:rsidRPr="00FB4E68">
        <w:rPr>
          <w:rFonts w:ascii="Times New Roman" w:eastAsia="Times New Roman" w:hAnsi="Times New Roman" w:cs="Times New Roman"/>
          <w:sz w:val="28"/>
          <w:szCs w:val="28"/>
          <w:u w:val="single"/>
        </w:rPr>
        <w:t>25.11.2022</w:t>
      </w:r>
      <w:r w:rsidRPr="00FB4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E68E0">
        <w:rPr>
          <w:rFonts w:ascii="Times New Roman" w:eastAsia="Times New Roman" w:hAnsi="Times New Roman" w:cs="Times New Roman"/>
          <w:sz w:val="28"/>
          <w:szCs w:val="28"/>
          <w:u w:val="single"/>
        </w:rPr>
        <w:t>г</w:t>
      </w:r>
      <w:r w:rsidR="00007C22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bookmarkStart w:id="0" w:name="_GoBack"/>
      <w:bookmarkEnd w:id="0"/>
      <w:r w:rsidRPr="00FB4E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B4E68" w:rsidRPr="00FB4E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B4E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B4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  <w:r w:rsidR="00FB4E68" w:rsidRPr="00FB4E68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B4837">
        <w:rPr>
          <w:rFonts w:ascii="Times New Roman" w:eastAsia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1B48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FB4E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B4837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771A26" w:rsidRDefault="00771A26" w:rsidP="00FB4E68">
      <w:pPr>
        <w:spacing w:after="0" w:line="240" w:lineRule="auto"/>
        <w:ind w:right="565"/>
        <w:rPr>
          <w:rFonts w:ascii="Times New Roman" w:hAnsi="Times New Roman" w:cs="Times New Roman"/>
          <w:b/>
          <w:sz w:val="28"/>
          <w:szCs w:val="28"/>
        </w:rPr>
      </w:pPr>
    </w:p>
    <w:p w:rsidR="001341E4" w:rsidRDefault="001341E4" w:rsidP="00FB4E68">
      <w:pPr>
        <w:spacing w:after="0" w:line="240" w:lineRule="auto"/>
        <w:ind w:right="565"/>
        <w:rPr>
          <w:rFonts w:ascii="Times New Roman" w:hAnsi="Times New Roman" w:cs="Times New Roman"/>
          <w:b/>
          <w:sz w:val="28"/>
          <w:szCs w:val="28"/>
        </w:rPr>
      </w:pP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57 сессии 1 созыва Совета Гирейского городского поселения Гулькевичского района </w:t>
      </w:r>
    </w:p>
    <w:p w:rsidR="0038472E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 сентября 2009 г</w:t>
      </w:r>
      <w:r w:rsidR="00AE68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№ 5 «Об утверждении положения о размерах и условиях оплаты труда муниципальных служащих в органах местного самоуправления Гирейского городского поселения Гулькевичского района</w:t>
      </w:r>
      <w:r w:rsidR="00E74797">
        <w:rPr>
          <w:rFonts w:ascii="Times New Roman" w:hAnsi="Times New Roman" w:cs="Times New Roman"/>
          <w:b/>
          <w:sz w:val="28"/>
          <w:szCs w:val="28"/>
        </w:rPr>
        <w:t>»</w:t>
      </w: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A60" w:rsidRPr="00775A60" w:rsidRDefault="00775A60" w:rsidP="00775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75A60">
        <w:rPr>
          <w:rFonts w:ascii="Times New Roman" w:eastAsia="Times New Roman" w:hAnsi="Times New Roman" w:cs="Times New Roman"/>
          <w:sz w:val="28"/>
          <w:szCs w:val="20"/>
        </w:rPr>
        <w:t>Руководствуясь Федеральны</w:t>
      </w:r>
      <w:r w:rsidR="00E20EEE">
        <w:rPr>
          <w:rFonts w:ascii="Times New Roman" w:eastAsia="Times New Roman" w:hAnsi="Times New Roman" w:cs="Times New Roman"/>
          <w:sz w:val="28"/>
          <w:szCs w:val="20"/>
        </w:rPr>
        <w:t>м законом от 6 октября 2003 г.</w:t>
      </w:r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 № 131-ФЗ «Об общих принципах организации местного самоуправления в Российской Федерации», 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>Федеральным законом от 2 марта 2007 г.</w:t>
      </w:r>
      <w:r w:rsidR="00D11DEF" w:rsidRPr="00D11DEF">
        <w:rPr>
          <w:rFonts w:ascii="Times New Roman" w:eastAsia="Times New Roman" w:hAnsi="Times New Roman" w:cs="Times New Roman"/>
          <w:sz w:val="28"/>
          <w:szCs w:val="20"/>
        </w:rPr>
        <w:t xml:space="preserve"> № 25-ФЗ «О муниципальной службе в Российской Федерации», Законом Краснод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>арского края от 8 июня 2007 г.</w:t>
      </w:r>
      <w:r w:rsidR="00D11DEF" w:rsidRPr="00D11DEF">
        <w:rPr>
          <w:rFonts w:ascii="Times New Roman" w:eastAsia="Times New Roman" w:hAnsi="Times New Roman" w:cs="Times New Roman"/>
          <w:sz w:val="28"/>
          <w:szCs w:val="20"/>
        </w:rPr>
        <w:t xml:space="preserve"> № 1244-КЗ «О муниципальной службе в Краснодарском крае»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уставом Гирейского городского поселения Гулькевичского района, Совет Гирейского городского поселения Гулькевичского района </w:t>
      </w:r>
      <w:proofErr w:type="gramStart"/>
      <w:r w:rsidRPr="00775A60">
        <w:rPr>
          <w:rFonts w:ascii="Times New Roman" w:eastAsia="Times New Roman" w:hAnsi="Times New Roman" w:cs="Times New Roman"/>
          <w:sz w:val="28"/>
          <w:szCs w:val="20"/>
        </w:rPr>
        <w:t>р</w:t>
      </w:r>
      <w:proofErr w:type="gramEnd"/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 е ш и л:</w:t>
      </w:r>
    </w:p>
    <w:p w:rsidR="0087389A" w:rsidRDefault="00E74797" w:rsidP="00E7479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7389A" w:rsidRPr="00E74797">
        <w:rPr>
          <w:rFonts w:ascii="Times New Roman" w:hAnsi="Times New Roman" w:cs="Times New Roman"/>
          <w:sz w:val="28"/>
          <w:szCs w:val="28"/>
        </w:rPr>
        <w:t>Внести</w:t>
      </w:r>
      <w:r w:rsidR="0087389A" w:rsidRPr="0087389A">
        <w:t xml:space="preserve"> </w:t>
      </w:r>
      <w:r w:rsidR="0087389A" w:rsidRPr="00E747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 решению</w:t>
      </w:r>
      <w:r w:rsidR="0087389A" w:rsidRPr="00E74797">
        <w:rPr>
          <w:rFonts w:ascii="Times New Roman" w:hAnsi="Times New Roman" w:cs="Times New Roman"/>
          <w:sz w:val="28"/>
          <w:szCs w:val="28"/>
        </w:rPr>
        <w:t xml:space="preserve"> 57 сессии 1 созыва Совета Гирейского городского поселения Гулькевичского</w:t>
      </w:r>
      <w:r w:rsidR="00E20EEE">
        <w:rPr>
          <w:rFonts w:ascii="Times New Roman" w:hAnsi="Times New Roman" w:cs="Times New Roman"/>
          <w:sz w:val="28"/>
          <w:szCs w:val="28"/>
        </w:rPr>
        <w:t xml:space="preserve"> района от 23 сентября 2009 г.</w:t>
      </w:r>
      <w:r w:rsidR="0087389A" w:rsidRPr="00E74797">
        <w:rPr>
          <w:rFonts w:ascii="Times New Roman" w:hAnsi="Times New Roman" w:cs="Times New Roman"/>
          <w:sz w:val="28"/>
          <w:szCs w:val="28"/>
        </w:rPr>
        <w:t xml:space="preserve"> № 5 «Об утверждении положения о размерах и условиях оплаты труда муниципальных служащих в органах местного самоуправления Гирейского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E06EE" w:rsidRDefault="00E20E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приложение </w:t>
      </w:r>
      <w:r w:rsidR="007E06EE">
        <w:rPr>
          <w:rFonts w:ascii="Times New Roman" w:hAnsi="Times New Roman" w:cs="Times New Roman"/>
          <w:sz w:val="28"/>
          <w:szCs w:val="28"/>
        </w:rPr>
        <w:t>1, 2 к положению о размерах и условиях оплаты труда муниципальных служащих в органах местного самоуправления Гирейского городского поселения Гулькевичского района изложить в новой редакции (прилагается).</w:t>
      </w:r>
    </w:p>
    <w:p w:rsidR="00FA386E" w:rsidRDefault="00FA386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A386E">
        <w:rPr>
          <w:rFonts w:ascii="Times New Roman" w:hAnsi="Times New Roman" w:cs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FA386E">
        <w:rPr>
          <w:rFonts w:ascii="Times New Roman" w:hAnsi="Times New Roman" w:cs="Times New Roman"/>
          <w:sz w:val="28"/>
          <w:szCs w:val="28"/>
        </w:rPr>
        <w:t xml:space="preserve"> в специально установленных местах для обнародования нормативных правовых актов Гирейского городского поселения Гулькевичского района, определенных постановлением администрации Гирейского городского поселения Гулькевичс</w:t>
      </w:r>
      <w:r w:rsidR="00D11DEF">
        <w:rPr>
          <w:rFonts w:ascii="Times New Roman" w:hAnsi="Times New Roman" w:cs="Times New Roman"/>
          <w:sz w:val="28"/>
          <w:szCs w:val="28"/>
        </w:rPr>
        <w:t>кого района от 29 июня 2012 г.</w:t>
      </w:r>
      <w:r w:rsidRPr="00FA386E">
        <w:rPr>
          <w:rFonts w:ascii="Times New Roman" w:hAnsi="Times New Roman" w:cs="Times New Roman"/>
          <w:sz w:val="28"/>
          <w:szCs w:val="28"/>
        </w:rPr>
        <w:t xml:space="preserve"> № 100 «Об определении мест, </w:t>
      </w:r>
      <w:r w:rsidRPr="00FA386E">
        <w:rPr>
          <w:rFonts w:ascii="Times New Roman" w:hAnsi="Times New Roman" w:cs="Times New Roman"/>
          <w:sz w:val="28"/>
          <w:szCs w:val="28"/>
        </w:rPr>
        <w:lastRenderedPageBreak/>
        <w:t>специально установленных для обнародования нормативных правовых актов Гирейского городского поселения Гулькевичского район</w:t>
      </w:r>
      <w:r w:rsidR="000078D7">
        <w:rPr>
          <w:rFonts w:ascii="Times New Roman" w:hAnsi="Times New Roman" w:cs="Times New Roman"/>
          <w:sz w:val="28"/>
          <w:szCs w:val="28"/>
        </w:rPr>
        <w:t xml:space="preserve">а», и разместить на </w:t>
      </w:r>
      <w:r w:rsidRPr="00FA386E">
        <w:rPr>
          <w:rFonts w:ascii="Times New Roman" w:hAnsi="Times New Roman" w:cs="Times New Roman"/>
          <w:sz w:val="28"/>
          <w:szCs w:val="28"/>
        </w:rPr>
        <w:t>сайте Гирейского городского поселения Гулькевичского района в информационно-телекоммуникационной сети «Интернет».</w:t>
      </w:r>
      <w:proofErr w:type="gramEnd"/>
    </w:p>
    <w:p w:rsidR="007E06EE" w:rsidRDefault="007E06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 w:rsidR="00FA386E">
        <w:rPr>
          <w:rFonts w:ascii="Times New Roman" w:hAnsi="Times New Roman" w:cs="Times New Roman"/>
          <w:sz w:val="28"/>
          <w:szCs w:val="28"/>
        </w:rPr>
        <w:t xml:space="preserve"> депутатскую комиссию Совета Гирейского городского поселения Гулькевичского района по бюджету, налогам, сборам,</w:t>
      </w:r>
      <w:r w:rsidR="0058317C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</w:t>
      </w:r>
      <w:r w:rsidR="00FA386E">
        <w:rPr>
          <w:rFonts w:ascii="Times New Roman" w:hAnsi="Times New Roman" w:cs="Times New Roman"/>
          <w:sz w:val="28"/>
          <w:szCs w:val="28"/>
        </w:rPr>
        <w:t xml:space="preserve"> экономике,</w:t>
      </w:r>
      <w:r w:rsidR="0058317C">
        <w:rPr>
          <w:rFonts w:ascii="Times New Roman" w:hAnsi="Times New Roman" w:cs="Times New Roman"/>
          <w:sz w:val="28"/>
          <w:szCs w:val="28"/>
        </w:rPr>
        <w:t xml:space="preserve"> торговле,</w:t>
      </w:r>
      <w:r w:rsidR="00FA386E">
        <w:rPr>
          <w:rFonts w:ascii="Times New Roman" w:hAnsi="Times New Roman" w:cs="Times New Roman"/>
          <w:sz w:val="28"/>
          <w:szCs w:val="28"/>
        </w:rPr>
        <w:t xml:space="preserve"> предпринимательству и инвестиционной политике.</w:t>
      </w:r>
    </w:p>
    <w:p w:rsidR="007E06EE" w:rsidRDefault="007E06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DC321A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771A26">
        <w:rPr>
          <w:rFonts w:ascii="Times New Roman" w:hAnsi="Times New Roman" w:cs="Times New Roman"/>
          <w:sz w:val="28"/>
          <w:szCs w:val="28"/>
        </w:rPr>
        <w:t xml:space="preserve"> и распространяется на </w:t>
      </w:r>
      <w:proofErr w:type="gramStart"/>
      <w:r w:rsidR="00771A26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771A26">
        <w:rPr>
          <w:rFonts w:ascii="Times New Roman" w:hAnsi="Times New Roman" w:cs="Times New Roman"/>
          <w:sz w:val="28"/>
          <w:szCs w:val="28"/>
        </w:rPr>
        <w:t xml:space="preserve"> возникшие с 1 </w:t>
      </w:r>
      <w:r w:rsidR="00E30A06">
        <w:rPr>
          <w:rFonts w:ascii="Times New Roman" w:hAnsi="Times New Roman" w:cs="Times New Roman"/>
          <w:sz w:val="28"/>
          <w:szCs w:val="28"/>
        </w:rPr>
        <w:t>октября</w:t>
      </w:r>
      <w:r w:rsidR="00771A26">
        <w:rPr>
          <w:rFonts w:ascii="Times New Roman" w:hAnsi="Times New Roman" w:cs="Times New Roman"/>
          <w:sz w:val="28"/>
          <w:szCs w:val="28"/>
        </w:rPr>
        <w:t xml:space="preserve"> 20</w:t>
      </w:r>
      <w:r w:rsidR="00BE42C8">
        <w:rPr>
          <w:rFonts w:ascii="Times New Roman" w:hAnsi="Times New Roman" w:cs="Times New Roman"/>
          <w:sz w:val="28"/>
          <w:szCs w:val="28"/>
        </w:rPr>
        <w:t>2</w:t>
      </w:r>
      <w:r w:rsidR="00E20EEE">
        <w:rPr>
          <w:rFonts w:ascii="Times New Roman" w:hAnsi="Times New Roman" w:cs="Times New Roman"/>
          <w:sz w:val="28"/>
          <w:szCs w:val="28"/>
        </w:rPr>
        <w:t>2</w:t>
      </w:r>
      <w:r w:rsidR="00771A2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3814" w:rsidRDefault="00C63814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775A60" w:rsidRPr="00775A60" w:rsidTr="00226F5E">
        <w:tc>
          <w:tcPr>
            <w:tcW w:w="4305" w:type="dxa"/>
          </w:tcPr>
          <w:p w:rsidR="00775A60" w:rsidRPr="00775A60" w:rsidRDefault="00E30A06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г</w:t>
            </w:r>
            <w:r w:rsidR="00BF6E73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BF6E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5A60"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  <w:p w:rsidR="00BF6E73" w:rsidRDefault="00BF6E73" w:rsidP="00E20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5A60" w:rsidRPr="00775A60" w:rsidRDefault="00775A60" w:rsidP="00E30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</w:t>
            </w:r>
            <w:r w:rsidR="00E30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 w:rsidR="00E30A06">
              <w:rPr>
                <w:rFonts w:ascii="Times New Roman" w:eastAsia="Times New Roman" w:hAnsi="Times New Roman" w:cs="Times New Roman"/>
                <w:sz w:val="28"/>
                <w:szCs w:val="28"/>
              </w:rPr>
              <w:t>Грицак</w:t>
            </w:r>
            <w:proofErr w:type="spellEnd"/>
          </w:p>
        </w:tc>
        <w:tc>
          <w:tcPr>
            <w:tcW w:w="657" w:type="dxa"/>
          </w:tcPr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0A06" w:rsidRPr="00775A60" w:rsidRDefault="00E30A06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5A60" w:rsidRPr="00775A60" w:rsidRDefault="00C26D19" w:rsidP="00C26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________________В.И. Ключников</w:t>
            </w:r>
          </w:p>
        </w:tc>
      </w:tr>
    </w:tbl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sectPr w:rsidR="00C63814" w:rsidSect="0061345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D5A" w:rsidRDefault="00BB3D5A" w:rsidP="00613450">
      <w:pPr>
        <w:spacing w:after="0" w:line="240" w:lineRule="auto"/>
      </w:pPr>
      <w:r>
        <w:separator/>
      </w:r>
    </w:p>
  </w:endnote>
  <w:endnote w:type="continuationSeparator" w:id="0">
    <w:p w:rsidR="00BB3D5A" w:rsidRDefault="00BB3D5A" w:rsidP="0061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D5A" w:rsidRDefault="00BB3D5A" w:rsidP="00613450">
      <w:pPr>
        <w:spacing w:after="0" w:line="240" w:lineRule="auto"/>
      </w:pPr>
      <w:r>
        <w:separator/>
      </w:r>
    </w:p>
  </w:footnote>
  <w:footnote w:type="continuationSeparator" w:id="0">
    <w:p w:rsidR="00BB3D5A" w:rsidRDefault="00BB3D5A" w:rsidP="00613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450" w:rsidRPr="00613450" w:rsidRDefault="00613450" w:rsidP="00613450">
    <w:pPr>
      <w:pStyle w:val="aa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2C6C"/>
    <w:multiLevelType w:val="hybridMultilevel"/>
    <w:tmpl w:val="34F0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30D7A"/>
    <w:multiLevelType w:val="hybridMultilevel"/>
    <w:tmpl w:val="CB8C5B28"/>
    <w:lvl w:ilvl="0" w:tplc="1826F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EF3214"/>
    <w:multiLevelType w:val="hybridMultilevel"/>
    <w:tmpl w:val="3EE8C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36A15"/>
    <w:multiLevelType w:val="hybridMultilevel"/>
    <w:tmpl w:val="375C2E0E"/>
    <w:lvl w:ilvl="0" w:tplc="A3CA1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D806F1"/>
    <w:multiLevelType w:val="hybridMultilevel"/>
    <w:tmpl w:val="1322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D329F"/>
    <w:multiLevelType w:val="hybridMultilevel"/>
    <w:tmpl w:val="EFD2D7C8"/>
    <w:lvl w:ilvl="0" w:tplc="E4ECC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86849"/>
    <w:multiLevelType w:val="hybridMultilevel"/>
    <w:tmpl w:val="CFE4D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F0"/>
    <w:rsid w:val="00007737"/>
    <w:rsid w:val="000078D7"/>
    <w:rsid w:val="00007C22"/>
    <w:rsid w:val="00033B5C"/>
    <w:rsid w:val="00037A28"/>
    <w:rsid w:val="00071650"/>
    <w:rsid w:val="000817EE"/>
    <w:rsid w:val="00086A1C"/>
    <w:rsid w:val="0009664E"/>
    <w:rsid w:val="00110B80"/>
    <w:rsid w:val="0011678B"/>
    <w:rsid w:val="00131FB8"/>
    <w:rsid w:val="001341E4"/>
    <w:rsid w:val="0015031F"/>
    <w:rsid w:val="001546B1"/>
    <w:rsid w:val="00155FFA"/>
    <w:rsid w:val="001923E1"/>
    <w:rsid w:val="001B4837"/>
    <w:rsid w:val="001B6C21"/>
    <w:rsid w:val="001D6F45"/>
    <w:rsid w:val="001F2E0F"/>
    <w:rsid w:val="00211D4F"/>
    <w:rsid w:val="00226CFC"/>
    <w:rsid w:val="0023212F"/>
    <w:rsid w:val="002406F7"/>
    <w:rsid w:val="002572AD"/>
    <w:rsid w:val="002942A1"/>
    <w:rsid w:val="002B1D40"/>
    <w:rsid w:val="002C1A9B"/>
    <w:rsid w:val="003255EC"/>
    <w:rsid w:val="00341DA3"/>
    <w:rsid w:val="003440A4"/>
    <w:rsid w:val="00374C56"/>
    <w:rsid w:val="0038472E"/>
    <w:rsid w:val="00393688"/>
    <w:rsid w:val="0039677B"/>
    <w:rsid w:val="003C5AFC"/>
    <w:rsid w:val="003E5D22"/>
    <w:rsid w:val="00415E92"/>
    <w:rsid w:val="004301BC"/>
    <w:rsid w:val="0044593D"/>
    <w:rsid w:val="00453DFC"/>
    <w:rsid w:val="004A0704"/>
    <w:rsid w:val="004A6100"/>
    <w:rsid w:val="004C5936"/>
    <w:rsid w:val="004D770F"/>
    <w:rsid w:val="005778DF"/>
    <w:rsid w:val="00581894"/>
    <w:rsid w:val="0058317C"/>
    <w:rsid w:val="005A428F"/>
    <w:rsid w:val="005A76A6"/>
    <w:rsid w:val="006021AE"/>
    <w:rsid w:val="00613450"/>
    <w:rsid w:val="0065415A"/>
    <w:rsid w:val="00655E4B"/>
    <w:rsid w:val="00667B5A"/>
    <w:rsid w:val="00671509"/>
    <w:rsid w:val="00687EC4"/>
    <w:rsid w:val="006B653F"/>
    <w:rsid w:val="006C04BB"/>
    <w:rsid w:val="0070488C"/>
    <w:rsid w:val="00760CEA"/>
    <w:rsid w:val="00762FE1"/>
    <w:rsid w:val="00771A26"/>
    <w:rsid w:val="00775A60"/>
    <w:rsid w:val="007D1A65"/>
    <w:rsid w:val="007E06EE"/>
    <w:rsid w:val="00807692"/>
    <w:rsid w:val="00817915"/>
    <w:rsid w:val="00837491"/>
    <w:rsid w:val="00844F64"/>
    <w:rsid w:val="00855B50"/>
    <w:rsid w:val="00865F5A"/>
    <w:rsid w:val="0087389A"/>
    <w:rsid w:val="008B6278"/>
    <w:rsid w:val="008D1A84"/>
    <w:rsid w:val="008D256C"/>
    <w:rsid w:val="00901CF9"/>
    <w:rsid w:val="0097777E"/>
    <w:rsid w:val="009849AF"/>
    <w:rsid w:val="00991712"/>
    <w:rsid w:val="009D5492"/>
    <w:rsid w:val="009E0B71"/>
    <w:rsid w:val="009F3283"/>
    <w:rsid w:val="009F72F0"/>
    <w:rsid w:val="00A33544"/>
    <w:rsid w:val="00A96FBF"/>
    <w:rsid w:val="00A97346"/>
    <w:rsid w:val="00AB3A36"/>
    <w:rsid w:val="00AE68E0"/>
    <w:rsid w:val="00AE73B1"/>
    <w:rsid w:val="00B2421D"/>
    <w:rsid w:val="00B30D09"/>
    <w:rsid w:val="00B4442A"/>
    <w:rsid w:val="00B93656"/>
    <w:rsid w:val="00BA19F5"/>
    <w:rsid w:val="00BA49BC"/>
    <w:rsid w:val="00BB3D5A"/>
    <w:rsid w:val="00BB4AD7"/>
    <w:rsid w:val="00BC442C"/>
    <w:rsid w:val="00BE42C8"/>
    <w:rsid w:val="00BE610C"/>
    <w:rsid w:val="00BF506E"/>
    <w:rsid w:val="00BF6E73"/>
    <w:rsid w:val="00C26D19"/>
    <w:rsid w:val="00C3321E"/>
    <w:rsid w:val="00C50F90"/>
    <w:rsid w:val="00C63814"/>
    <w:rsid w:val="00CF12E5"/>
    <w:rsid w:val="00D11DEF"/>
    <w:rsid w:val="00D50318"/>
    <w:rsid w:val="00D540FA"/>
    <w:rsid w:val="00D70407"/>
    <w:rsid w:val="00D823B4"/>
    <w:rsid w:val="00D86324"/>
    <w:rsid w:val="00DC321A"/>
    <w:rsid w:val="00DC7BE8"/>
    <w:rsid w:val="00DE377D"/>
    <w:rsid w:val="00DF099E"/>
    <w:rsid w:val="00DF3F37"/>
    <w:rsid w:val="00E0361D"/>
    <w:rsid w:val="00E16D1C"/>
    <w:rsid w:val="00E20EEE"/>
    <w:rsid w:val="00E30A06"/>
    <w:rsid w:val="00E417D1"/>
    <w:rsid w:val="00E63840"/>
    <w:rsid w:val="00E74797"/>
    <w:rsid w:val="00E75578"/>
    <w:rsid w:val="00EA0807"/>
    <w:rsid w:val="00ED2ED2"/>
    <w:rsid w:val="00EF6651"/>
    <w:rsid w:val="00F2149F"/>
    <w:rsid w:val="00F22526"/>
    <w:rsid w:val="00F25AA2"/>
    <w:rsid w:val="00F664D9"/>
    <w:rsid w:val="00FA0542"/>
    <w:rsid w:val="00FA386E"/>
    <w:rsid w:val="00FB4E68"/>
    <w:rsid w:val="00FB6DCF"/>
    <w:rsid w:val="00FC6B31"/>
    <w:rsid w:val="00FE26BD"/>
    <w:rsid w:val="00FE4C9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B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5F5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65F5A"/>
    <w:pPr>
      <w:keepNext/>
      <w:tabs>
        <w:tab w:val="left" w:pos="0"/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F5A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11">
    <w:name w:val="Заголовок 1 Знак1"/>
    <w:basedOn w:val="a0"/>
    <w:uiPriority w:val="9"/>
    <w:rsid w:val="00865F5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865F5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21">
    <w:name w:val="Заголовок 2 Знак1"/>
    <w:basedOn w:val="a0"/>
    <w:uiPriority w:val="9"/>
    <w:semiHidden/>
    <w:rsid w:val="00865F5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caption"/>
    <w:basedOn w:val="a"/>
    <w:uiPriority w:val="99"/>
    <w:qFormat/>
    <w:rsid w:val="00865F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546B1"/>
    <w:pPr>
      <w:ind w:left="720"/>
      <w:contextualSpacing/>
    </w:pPr>
  </w:style>
  <w:style w:type="table" w:styleId="a5">
    <w:name w:val="Table Grid"/>
    <w:basedOn w:val="a1"/>
    <w:uiPriority w:val="59"/>
    <w:rsid w:val="001546B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a"/>
    <w:rsid w:val="00374C5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74C56"/>
    <w:pPr>
      <w:widowControl w:val="0"/>
      <w:suppressAutoHyphens/>
      <w:autoSpaceDN w:val="0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a6">
    <w:name w:val="Hyperlink"/>
    <w:rsid w:val="001923E1"/>
    <w:rPr>
      <w:color w:val="000080"/>
      <w:u w:val="single"/>
    </w:rPr>
  </w:style>
  <w:style w:type="character" w:customStyle="1" w:styleId="14">
    <w:name w:val="Стиль 14 пт"/>
    <w:basedOn w:val="a0"/>
    <w:rsid w:val="001923E1"/>
    <w:rPr>
      <w:rFonts w:ascii="Times New Roman" w:hAnsi="Times New Roman"/>
      <w:sz w:val="28"/>
    </w:rPr>
  </w:style>
  <w:style w:type="character" w:customStyle="1" w:styleId="1414">
    <w:name w:val="Стиль 14 пт кернинг от 14 пт"/>
    <w:basedOn w:val="a0"/>
    <w:rsid w:val="001923E1"/>
    <w:rPr>
      <w:rFonts w:ascii="Times New Roman" w:hAnsi="Times New Roman"/>
      <w:kern w:val="28"/>
      <w:sz w:val="28"/>
    </w:rPr>
  </w:style>
  <w:style w:type="paragraph" w:customStyle="1" w:styleId="ConsPlusNormal">
    <w:name w:val="ConsPlusNormal"/>
    <w:rsid w:val="00F22526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No Spacing"/>
    <w:qFormat/>
    <w:rsid w:val="0099171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F45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B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5F5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65F5A"/>
    <w:pPr>
      <w:keepNext/>
      <w:tabs>
        <w:tab w:val="left" w:pos="0"/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F5A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11">
    <w:name w:val="Заголовок 1 Знак1"/>
    <w:basedOn w:val="a0"/>
    <w:uiPriority w:val="9"/>
    <w:rsid w:val="00865F5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865F5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21">
    <w:name w:val="Заголовок 2 Знак1"/>
    <w:basedOn w:val="a0"/>
    <w:uiPriority w:val="9"/>
    <w:semiHidden/>
    <w:rsid w:val="00865F5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caption"/>
    <w:basedOn w:val="a"/>
    <w:uiPriority w:val="99"/>
    <w:qFormat/>
    <w:rsid w:val="00865F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546B1"/>
    <w:pPr>
      <w:ind w:left="720"/>
      <w:contextualSpacing/>
    </w:pPr>
  </w:style>
  <w:style w:type="table" w:styleId="a5">
    <w:name w:val="Table Grid"/>
    <w:basedOn w:val="a1"/>
    <w:uiPriority w:val="59"/>
    <w:rsid w:val="001546B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a"/>
    <w:rsid w:val="00374C5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74C56"/>
    <w:pPr>
      <w:widowControl w:val="0"/>
      <w:suppressAutoHyphens/>
      <w:autoSpaceDN w:val="0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a6">
    <w:name w:val="Hyperlink"/>
    <w:rsid w:val="001923E1"/>
    <w:rPr>
      <w:color w:val="000080"/>
      <w:u w:val="single"/>
    </w:rPr>
  </w:style>
  <w:style w:type="character" w:customStyle="1" w:styleId="14">
    <w:name w:val="Стиль 14 пт"/>
    <w:basedOn w:val="a0"/>
    <w:rsid w:val="001923E1"/>
    <w:rPr>
      <w:rFonts w:ascii="Times New Roman" w:hAnsi="Times New Roman"/>
      <w:sz w:val="28"/>
    </w:rPr>
  </w:style>
  <w:style w:type="character" w:customStyle="1" w:styleId="1414">
    <w:name w:val="Стиль 14 пт кернинг от 14 пт"/>
    <w:basedOn w:val="a0"/>
    <w:rsid w:val="001923E1"/>
    <w:rPr>
      <w:rFonts w:ascii="Times New Roman" w:hAnsi="Times New Roman"/>
      <w:kern w:val="28"/>
      <w:sz w:val="28"/>
    </w:rPr>
  </w:style>
  <w:style w:type="paragraph" w:customStyle="1" w:styleId="ConsPlusNormal">
    <w:name w:val="ConsPlusNormal"/>
    <w:rsid w:val="00F22526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No Spacing"/>
    <w:qFormat/>
    <w:rsid w:val="0099171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F45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345B-6778-46D4-806D-7CE0AEF8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12</cp:revision>
  <cp:lastPrinted>2022-08-30T08:02:00Z</cp:lastPrinted>
  <dcterms:created xsi:type="dcterms:W3CDTF">2022-11-17T12:06:00Z</dcterms:created>
  <dcterms:modified xsi:type="dcterms:W3CDTF">2022-12-27T11:04:00Z</dcterms:modified>
</cp:coreProperties>
</file>